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433" w:rsidRPr="008D6FB8" w:rsidRDefault="00EE6433" w:rsidP="00A4746C">
      <w:pPr>
        <w:ind w:left="1440" w:firstLine="720"/>
        <w:jc w:val="both"/>
      </w:pPr>
      <w:r>
        <w:rPr>
          <w:noProof/>
        </w:rPr>
        <mc:AlternateContent>
          <mc:Choice Requires="wpg">
            <w:drawing>
              <wp:anchor distT="0" distB="0" distL="114300" distR="114300" simplePos="0" relativeHeight="251655168" behindDoc="0" locked="0" layoutInCell="1" allowOverlap="1">
                <wp:simplePos x="0" y="0"/>
                <wp:positionH relativeFrom="column">
                  <wp:posOffset>-514350</wp:posOffset>
                </wp:positionH>
                <wp:positionV relativeFrom="paragraph">
                  <wp:posOffset>-218440</wp:posOffset>
                </wp:positionV>
                <wp:extent cx="6946900" cy="1496695"/>
                <wp:effectExtent l="0" t="0" r="0" b="82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6900" cy="1496695"/>
                          <a:chOff x="0" y="9938"/>
                          <a:chExt cx="6947215" cy="1483439"/>
                        </a:xfrm>
                      </wpg:grpSpPr>
                      <wps:wsp>
                        <wps:cNvPr id="2" name="Text Box 2"/>
                        <wps:cNvSpPr txBox="1">
                          <a:spLocks noChangeArrowheads="1"/>
                        </wps:cNvSpPr>
                        <wps:spPr bwMode="auto">
                          <a:xfrm>
                            <a:off x="0" y="43295"/>
                            <a:ext cx="3896537" cy="106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5F9" w:rsidRPr="0027222E" w:rsidRDefault="00E615F9" w:rsidP="00EE6433">
                              <w:pPr>
                                <w:jc w:val="center"/>
                              </w:pPr>
                              <w:r w:rsidRPr="0027222E">
                                <w:t>PHÒNG GIÁO DỤC VÀ ĐÀO TẠO Q. TÂN PHÚ</w:t>
                              </w:r>
                            </w:p>
                            <w:p w:rsidR="00E615F9" w:rsidRPr="005E41EE" w:rsidRDefault="00E615F9" w:rsidP="00EE6433">
                              <w:pPr>
                                <w:jc w:val="center"/>
                                <w:rPr>
                                  <w:b/>
                                  <w:u w:val="single"/>
                                </w:rPr>
                              </w:pPr>
                              <w:r w:rsidRPr="005E41EE">
                                <w:rPr>
                                  <w:b/>
                                  <w:u w:val="single"/>
                                </w:rPr>
                                <w:t>TRƯỜNG TH – THCS HỒNG NGỌC</w:t>
                              </w:r>
                            </w:p>
                            <w:p w:rsidR="00E615F9" w:rsidRPr="008D6FB8" w:rsidRDefault="00E615F9" w:rsidP="00EE6433">
                              <w:pPr>
                                <w:jc w:val="center"/>
                                <w:rPr>
                                  <w:b/>
                                  <w:u w:val="single"/>
                                </w:rPr>
                              </w:pPr>
                            </w:p>
                          </w:txbxContent>
                        </wps:txbx>
                        <wps:bodyPr rot="0" vert="horz" wrap="square" lIns="91440" tIns="45720" rIns="91440" bIns="45720" anchor="t" anchorCtr="0" upright="1">
                          <a:spAutoFit/>
                        </wps:bodyPr>
                      </wps:wsp>
                      <wps:wsp>
                        <wps:cNvPr id="3" name="Text Box 2"/>
                        <wps:cNvSpPr txBox="1">
                          <a:spLocks noChangeArrowheads="1"/>
                        </wps:cNvSpPr>
                        <wps:spPr bwMode="auto">
                          <a:xfrm>
                            <a:off x="3577752" y="9938"/>
                            <a:ext cx="3369463" cy="1483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5F9" w:rsidRPr="00340EC0" w:rsidRDefault="00E615F9" w:rsidP="00EE6433">
                              <w:pPr>
                                <w:spacing w:after="120"/>
                                <w:jc w:val="center"/>
                                <w:rPr>
                                  <w:b/>
                                  <w:sz w:val="26"/>
                                  <w:szCs w:val="26"/>
                                </w:rPr>
                              </w:pPr>
                              <w:r w:rsidRPr="00340EC0">
                                <w:rPr>
                                  <w:b/>
                                  <w:sz w:val="26"/>
                                  <w:szCs w:val="26"/>
                                </w:rPr>
                                <w:t>ĐỀ</w:t>
                              </w:r>
                              <w:r w:rsidR="00C219CC">
                                <w:rPr>
                                  <w:b/>
                                  <w:sz w:val="26"/>
                                  <w:szCs w:val="26"/>
                                </w:rPr>
                                <w:t xml:space="preserve"> ĐỀ NGHỊ</w:t>
                              </w:r>
                              <w:r w:rsidRPr="00340EC0">
                                <w:rPr>
                                  <w:b/>
                                  <w:sz w:val="26"/>
                                  <w:szCs w:val="26"/>
                                </w:rPr>
                                <w:t xml:space="preserve"> </w:t>
                              </w:r>
                              <w:r w:rsidR="00C219CC">
                                <w:rPr>
                                  <w:b/>
                                  <w:sz w:val="26"/>
                                  <w:szCs w:val="26"/>
                                </w:rPr>
                                <w:t>TUYỂN SINH 10</w:t>
                              </w:r>
                            </w:p>
                            <w:p w:rsidR="00E615F9" w:rsidRPr="00746480" w:rsidRDefault="00E615F9" w:rsidP="00EE6433">
                              <w:pPr>
                                <w:spacing w:after="120"/>
                                <w:jc w:val="center"/>
                                <w:rPr>
                                  <w:b/>
                                </w:rPr>
                              </w:pPr>
                              <w:r w:rsidRPr="00746480">
                                <w:rPr>
                                  <w:b/>
                                </w:rPr>
                                <w:t>Năm họ</w:t>
                              </w:r>
                              <w:r>
                                <w:rPr>
                                  <w:b/>
                                </w:rPr>
                                <w:t>c: 20</w:t>
                              </w:r>
                              <w:r w:rsidR="002414C3">
                                <w:rPr>
                                  <w:b/>
                                </w:rPr>
                                <w:t>21</w:t>
                              </w:r>
                              <w:r>
                                <w:rPr>
                                  <w:b/>
                                </w:rPr>
                                <w:t>-20</w:t>
                              </w:r>
                              <w:r w:rsidR="002414C3">
                                <w:rPr>
                                  <w:b/>
                                </w:rPr>
                                <w:t>22</w:t>
                              </w:r>
                            </w:p>
                            <w:p w:rsidR="00E615F9" w:rsidRPr="00746480" w:rsidRDefault="00E615F9" w:rsidP="00EE6433">
                              <w:pPr>
                                <w:spacing w:after="120"/>
                                <w:jc w:val="center"/>
                                <w:rPr>
                                  <w:b/>
                                </w:rPr>
                              </w:pPr>
                              <w:r w:rsidRPr="00746480">
                                <w:rPr>
                                  <w:b/>
                                </w:rPr>
                                <w:t>Môn</w:t>
                              </w:r>
                              <w:r w:rsidR="00225EAB">
                                <w:rPr>
                                  <w:b/>
                                </w:rPr>
                                <w:t xml:space="preserve"> thi:</w:t>
                              </w:r>
                              <w:r w:rsidRPr="00746480">
                                <w:rPr>
                                  <w:b/>
                                </w:rPr>
                                <w:t xml:space="preserve"> Toán </w:t>
                              </w:r>
                            </w:p>
                            <w:p w:rsidR="00E615F9" w:rsidRPr="00746480" w:rsidRDefault="00E615F9" w:rsidP="00EE6433">
                              <w:pPr>
                                <w:spacing w:after="120"/>
                                <w:jc w:val="center"/>
                              </w:pPr>
                              <w:r w:rsidRPr="00746480">
                                <w:t xml:space="preserve">Thời gian làm bài: </w:t>
                              </w:r>
                              <w:r w:rsidR="00C219CC">
                                <w:t>120</w:t>
                              </w:r>
                              <w:r w:rsidRPr="00746480">
                                <w:t xml:space="preserve"> phút</w:t>
                              </w:r>
                            </w:p>
                            <w:p w:rsidR="00E615F9" w:rsidRPr="00746480" w:rsidRDefault="00E615F9" w:rsidP="00EE6433">
                              <w:pPr>
                                <w:spacing w:after="120"/>
                                <w:jc w:val="center"/>
                                <w:rPr>
                                  <w:i/>
                                </w:rPr>
                              </w:pPr>
                              <w:r w:rsidRPr="00746480">
                                <w:rPr>
                                  <w:i/>
                                </w:rPr>
                                <w:t>(Không kể thời gian giao đề)</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40.5pt;margin-top:-17.2pt;width:547pt;height:117.85pt;z-index:251655168" coordorigin=",99" coordsize="69472,14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">
                <v:shapetype id="_x0000_t202" coordsize="21600,21600" o:spt="202" path="m,l,21600r21600,l21600,xe">
                  <v:stroke joinstyle="miter"/>
                  <v:path gradientshapeok="t" o:connecttype="rect"/>
                </v:shapetype>
                <v:shape id="Text Box 2" o:spid="_x0000_s1027" type="#_x0000_t202" style="position:absolute;top:432;width:38965;height:10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E615F9" w:rsidRPr="0027222E" w:rsidRDefault="00E615F9" w:rsidP="00EE6433">
                        <w:pPr>
                          <w:jc w:val="center"/>
                        </w:pPr>
                        <w:r w:rsidRPr="0027222E">
                          <w:t>PHÒNG GIÁO DỤC VÀ ĐÀO TẠO Q. TÂN PHÚ</w:t>
                        </w:r>
                      </w:p>
                      <w:p w:rsidR="00E615F9" w:rsidRPr="005E41EE" w:rsidRDefault="00E615F9" w:rsidP="00EE6433">
                        <w:pPr>
                          <w:jc w:val="center"/>
                          <w:rPr>
                            <w:b/>
                            <w:u w:val="single"/>
                          </w:rPr>
                        </w:pPr>
                        <w:r w:rsidRPr="005E41EE">
                          <w:rPr>
                            <w:b/>
                            <w:u w:val="single"/>
                          </w:rPr>
                          <w:t>TRƯỜNG TH – THCS HỒNG NGỌC</w:t>
                        </w:r>
                      </w:p>
                      <w:p w:rsidR="00E615F9" w:rsidRPr="008D6FB8" w:rsidRDefault="00E615F9" w:rsidP="00EE6433">
                        <w:pPr>
                          <w:jc w:val="center"/>
                          <w:rPr>
                            <w:b/>
                            <w:u w:val="single"/>
                          </w:rPr>
                        </w:pPr>
                      </w:p>
                    </w:txbxContent>
                  </v:textbox>
                </v:shape>
                <v:shape id="Text Box 2" o:spid="_x0000_s1028" type="#_x0000_t202" style="position:absolute;left:35777;top:99;width:33695;height:14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E615F9" w:rsidRPr="00340EC0" w:rsidRDefault="00E615F9" w:rsidP="00EE6433">
                        <w:pPr>
                          <w:spacing w:after="120"/>
                          <w:jc w:val="center"/>
                          <w:rPr>
                            <w:b/>
                            <w:sz w:val="26"/>
                            <w:szCs w:val="26"/>
                          </w:rPr>
                        </w:pPr>
                        <w:r w:rsidRPr="00340EC0">
                          <w:rPr>
                            <w:b/>
                            <w:sz w:val="26"/>
                            <w:szCs w:val="26"/>
                          </w:rPr>
                          <w:t>ĐỀ</w:t>
                        </w:r>
                        <w:r w:rsidR="00C219CC">
                          <w:rPr>
                            <w:b/>
                            <w:sz w:val="26"/>
                            <w:szCs w:val="26"/>
                          </w:rPr>
                          <w:t xml:space="preserve"> ĐỀ NGHỊ</w:t>
                        </w:r>
                        <w:r w:rsidRPr="00340EC0">
                          <w:rPr>
                            <w:b/>
                            <w:sz w:val="26"/>
                            <w:szCs w:val="26"/>
                          </w:rPr>
                          <w:t xml:space="preserve"> </w:t>
                        </w:r>
                        <w:r w:rsidR="00C219CC">
                          <w:rPr>
                            <w:b/>
                            <w:sz w:val="26"/>
                            <w:szCs w:val="26"/>
                          </w:rPr>
                          <w:t>TUYỂN SINH 10</w:t>
                        </w:r>
                      </w:p>
                      <w:p w:rsidR="00E615F9" w:rsidRPr="00746480" w:rsidRDefault="00E615F9" w:rsidP="00EE6433">
                        <w:pPr>
                          <w:spacing w:after="120"/>
                          <w:jc w:val="center"/>
                          <w:rPr>
                            <w:b/>
                          </w:rPr>
                        </w:pPr>
                        <w:r w:rsidRPr="00746480">
                          <w:rPr>
                            <w:b/>
                          </w:rPr>
                          <w:t>Năm họ</w:t>
                        </w:r>
                        <w:r>
                          <w:rPr>
                            <w:b/>
                          </w:rPr>
                          <w:t>c: 20</w:t>
                        </w:r>
                        <w:r w:rsidR="002414C3">
                          <w:rPr>
                            <w:b/>
                          </w:rPr>
                          <w:t>21</w:t>
                        </w:r>
                        <w:r>
                          <w:rPr>
                            <w:b/>
                          </w:rPr>
                          <w:t>-20</w:t>
                        </w:r>
                        <w:r w:rsidR="002414C3">
                          <w:rPr>
                            <w:b/>
                          </w:rPr>
                          <w:t>22</w:t>
                        </w:r>
                      </w:p>
                      <w:p w:rsidR="00E615F9" w:rsidRPr="00746480" w:rsidRDefault="00E615F9" w:rsidP="00EE6433">
                        <w:pPr>
                          <w:spacing w:after="120"/>
                          <w:jc w:val="center"/>
                          <w:rPr>
                            <w:b/>
                          </w:rPr>
                        </w:pPr>
                        <w:r w:rsidRPr="00746480">
                          <w:rPr>
                            <w:b/>
                          </w:rPr>
                          <w:t>Môn</w:t>
                        </w:r>
                        <w:r w:rsidR="00225EAB">
                          <w:rPr>
                            <w:b/>
                          </w:rPr>
                          <w:t xml:space="preserve"> thi:</w:t>
                        </w:r>
                        <w:r w:rsidRPr="00746480">
                          <w:rPr>
                            <w:b/>
                          </w:rPr>
                          <w:t xml:space="preserve"> Toán </w:t>
                        </w:r>
                      </w:p>
                      <w:p w:rsidR="00E615F9" w:rsidRPr="00746480" w:rsidRDefault="00E615F9" w:rsidP="00EE6433">
                        <w:pPr>
                          <w:spacing w:after="120"/>
                          <w:jc w:val="center"/>
                        </w:pPr>
                        <w:r w:rsidRPr="00746480">
                          <w:t xml:space="preserve">Thời gian làm bài: </w:t>
                        </w:r>
                        <w:r w:rsidR="00C219CC">
                          <w:t>120</w:t>
                        </w:r>
                        <w:r w:rsidRPr="00746480">
                          <w:t xml:space="preserve"> phút</w:t>
                        </w:r>
                      </w:p>
                      <w:p w:rsidR="00E615F9" w:rsidRPr="00746480" w:rsidRDefault="00E615F9" w:rsidP="00EE6433">
                        <w:pPr>
                          <w:spacing w:after="120"/>
                          <w:jc w:val="center"/>
                          <w:rPr>
                            <w:i/>
                          </w:rPr>
                        </w:pPr>
                        <w:r w:rsidRPr="00746480">
                          <w:rPr>
                            <w:i/>
                          </w:rPr>
                          <w:t>(Không kể thời gian giao đề)</w:t>
                        </w:r>
                      </w:p>
                    </w:txbxContent>
                  </v:textbox>
                </v:shape>
              </v:group>
            </w:pict>
          </mc:Fallback>
        </mc:AlternateContent>
      </w:r>
    </w:p>
    <w:p w:rsidR="00EE6433" w:rsidRDefault="00EE6433" w:rsidP="00A4746C">
      <w:pPr>
        <w:ind w:left="1440" w:firstLine="720"/>
        <w:jc w:val="both"/>
        <w:rPr>
          <w:b/>
          <w:sz w:val="32"/>
          <w:szCs w:val="32"/>
        </w:rPr>
      </w:pPr>
    </w:p>
    <w:p w:rsidR="00EE6433" w:rsidRDefault="00EE6433" w:rsidP="00A4746C">
      <w:pPr>
        <w:ind w:left="1440" w:firstLine="720"/>
        <w:jc w:val="both"/>
        <w:rPr>
          <w:i/>
          <w:sz w:val="32"/>
          <w:szCs w:val="32"/>
        </w:rPr>
      </w:pPr>
    </w:p>
    <w:p w:rsidR="00CC6D04" w:rsidRPr="0020584E" w:rsidRDefault="00CC6D04" w:rsidP="00A4746C">
      <w:pPr>
        <w:ind w:left="1440" w:firstLine="720"/>
        <w:jc w:val="both"/>
        <w:rPr>
          <w:i/>
          <w:sz w:val="32"/>
          <w:szCs w:val="32"/>
        </w:rPr>
      </w:pPr>
    </w:p>
    <w:p w:rsidR="00C219CC" w:rsidRDefault="00C219CC" w:rsidP="00D24690">
      <w:pPr>
        <w:jc w:val="both"/>
        <w:rPr>
          <w:sz w:val="26"/>
          <w:szCs w:val="26"/>
        </w:rPr>
      </w:pPr>
      <w:r w:rsidRPr="00CA354B">
        <w:rPr>
          <w:b/>
          <w:sz w:val="26"/>
          <w:szCs w:val="26"/>
        </w:rPr>
        <w:t>Bài 1:</w:t>
      </w:r>
      <w:r w:rsidR="00D24690">
        <w:rPr>
          <w:sz w:val="26"/>
          <w:szCs w:val="26"/>
        </w:rPr>
        <w:t xml:space="preserve">  Cho Parabol </w:t>
      </w:r>
      <w:r w:rsidR="008A606A" w:rsidRPr="008A606A">
        <w:rPr>
          <w:position w:val="-14"/>
          <w:sz w:val="26"/>
          <w:szCs w:val="26"/>
        </w:rPr>
        <w:object w:dxaOrig="11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7.05pt;height:19.7pt" o:ole="">
            <v:imagedata r:id="rId6" o:title=""/>
          </v:shape>
          <o:OLEObject Type="Embed" ProgID="Equation.DSMT4" ShapeID="_x0000_i1029" DrawAspect="Content" ObjectID="_1665298421" r:id="rId7"/>
        </w:object>
      </w:r>
      <w:r w:rsidR="00D24690">
        <w:rPr>
          <w:sz w:val="26"/>
          <w:szCs w:val="26"/>
        </w:rPr>
        <w:t xml:space="preserve"> và đường thẳng </w:t>
      </w:r>
      <w:r w:rsidR="008A606A" w:rsidRPr="008A606A">
        <w:rPr>
          <w:position w:val="-14"/>
          <w:sz w:val="26"/>
          <w:szCs w:val="26"/>
        </w:rPr>
        <w:object w:dxaOrig="1380" w:dyaOrig="400">
          <v:shape id="_x0000_i1030" type="#_x0000_t75" style="width:69.3pt;height:19.7pt" o:ole="">
            <v:imagedata r:id="rId8" o:title=""/>
          </v:shape>
          <o:OLEObject Type="Embed" ProgID="Equation.DSMT4" ShapeID="_x0000_i1030" DrawAspect="Content" ObjectID="_1665298422" r:id="rId9"/>
        </w:object>
      </w:r>
      <w:r w:rsidR="00D24690">
        <w:rPr>
          <w:sz w:val="26"/>
          <w:szCs w:val="26"/>
        </w:rPr>
        <w:t xml:space="preserve">  </w:t>
      </w:r>
    </w:p>
    <w:p w:rsidR="00D24690" w:rsidRDefault="00D24690" w:rsidP="00D24690">
      <w:pPr>
        <w:pStyle w:val="ListParagraph"/>
        <w:numPr>
          <w:ilvl w:val="0"/>
          <w:numId w:val="6"/>
        </w:numPr>
        <w:jc w:val="both"/>
        <w:rPr>
          <w:sz w:val="26"/>
          <w:szCs w:val="26"/>
        </w:rPr>
      </w:pPr>
      <w:r>
        <w:rPr>
          <w:sz w:val="26"/>
          <w:szCs w:val="26"/>
        </w:rPr>
        <w:t>Vẽ (P) và (d) trên cùng hệ trục tọa độ.</w:t>
      </w:r>
    </w:p>
    <w:p w:rsidR="00D24690" w:rsidRPr="00D24690" w:rsidRDefault="00D24690" w:rsidP="00D24690">
      <w:pPr>
        <w:pStyle w:val="ListParagraph"/>
        <w:numPr>
          <w:ilvl w:val="0"/>
          <w:numId w:val="6"/>
        </w:numPr>
        <w:jc w:val="both"/>
        <w:rPr>
          <w:sz w:val="26"/>
          <w:szCs w:val="26"/>
        </w:rPr>
      </w:pPr>
      <w:r>
        <w:rPr>
          <w:sz w:val="26"/>
          <w:szCs w:val="26"/>
        </w:rPr>
        <w:t>Tìm tọa độ giao điểm của (P) và (d) bằng phép tí</w:t>
      </w:r>
      <w:bookmarkStart w:id="0" w:name="_GoBack"/>
      <w:bookmarkEnd w:id="0"/>
      <w:r>
        <w:rPr>
          <w:sz w:val="26"/>
          <w:szCs w:val="26"/>
        </w:rPr>
        <w:t>nh</w:t>
      </w:r>
    </w:p>
    <w:p w:rsidR="00D24690" w:rsidRDefault="00C219CC" w:rsidP="00A4746C">
      <w:pPr>
        <w:jc w:val="both"/>
        <w:rPr>
          <w:sz w:val="26"/>
          <w:szCs w:val="26"/>
        </w:rPr>
      </w:pPr>
      <w:r w:rsidRPr="00CA354B">
        <w:rPr>
          <w:b/>
          <w:sz w:val="26"/>
          <w:szCs w:val="26"/>
        </w:rPr>
        <w:t>Bài 2:</w:t>
      </w:r>
      <w:r>
        <w:rPr>
          <w:sz w:val="26"/>
          <w:szCs w:val="26"/>
        </w:rPr>
        <w:t xml:space="preserve"> </w:t>
      </w:r>
      <w:r w:rsidR="007E31AB">
        <w:rPr>
          <w:sz w:val="26"/>
          <w:szCs w:val="26"/>
        </w:rPr>
        <w:t xml:space="preserve">Cho phương trình </w:t>
      </w:r>
      <w:r w:rsidR="002F030C" w:rsidRPr="002F030C">
        <w:rPr>
          <w:position w:val="-6"/>
          <w:sz w:val="26"/>
          <w:szCs w:val="26"/>
        </w:rPr>
        <w:object w:dxaOrig="2140" w:dyaOrig="320">
          <v:shape id="_x0000_i1025" type="#_x0000_t75" style="width:107.3pt;height:16.3pt" o:ole="">
            <v:imagedata r:id="rId10" o:title=""/>
          </v:shape>
          <o:OLEObject Type="Embed" ProgID="Equation.DSMT4" ShapeID="_x0000_i1025" DrawAspect="Content" ObjectID="_1665298423" r:id="rId11"/>
        </w:object>
      </w:r>
      <w:r w:rsidR="007E31AB">
        <w:rPr>
          <w:sz w:val="26"/>
          <w:szCs w:val="26"/>
        </w:rPr>
        <w:t xml:space="preserve"> </w:t>
      </w:r>
      <w:r w:rsidR="00756454">
        <w:rPr>
          <w:sz w:val="26"/>
          <w:szCs w:val="26"/>
        </w:rPr>
        <w:t>(x là ẩn số)</w:t>
      </w:r>
      <w:r w:rsidR="002F030C">
        <w:rPr>
          <w:sz w:val="26"/>
          <w:szCs w:val="26"/>
        </w:rPr>
        <w:t xml:space="preserve">. Không giải phương trình, hãy tính giá trị của biểu thức </w:t>
      </w:r>
      <w:r w:rsidR="002F030C" w:rsidRPr="002F030C">
        <w:rPr>
          <w:position w:val="-14"/>
          <w:sz w:val="26"/>
          <w:szCs w:val="26"/>
        </w:rPr>
        <w:object w:dxaOrig="960" w:dyaOrig="440">
          <v:shape id="_x0000_i1026" type="#_x0000_t75" style="width:48.25pt;height:21.75pt" o:ole="">
            <v:imagedata r:id="rId12" o:title=""/>
          </v:shape>
          <o:OLEObject Type="Embed" ProgID="Equation.DSMT4" ShapeID="_x0000_i1026" DrawAspect="Content" ObjectID="_1665298424" r:id="rId13"/>
        </w:object>
      </w:r>
      <w:r w:rsidR="002F030C">
        <w:rPr>
          <w:sz w:val="26"/>
          <w:szCs w:val="26"/>
        </w:rPr>
        <w:t xml:space="preserve">. Với </w:t>
      </w:r>
      <w:r w:rsidR="002F030C" w:rsidRPr="002F030C">
        <w:rPr>
          <w:position w:val="-14"/>
          <w:sz w:val="26"/>
          <w:szCs w:val="26"/>
        </w:rPr>
        <w:object w:dxaOrig="580" w:dyaOrig="420">
          <v:shape id="_x0000_i1027" type="#_x0000_t75" style="width:29.2pt;height:21.05pt" o:ole="">
            <v:imagedata r:id="rId14" o:title=""/>
          </v:shape>
          <o:OLEObject Type="Embed" ProgID="Equation.DSMT4" ShapeID="_x0000_i1027" DrawAspect="Content" ObjectID="_1665298425" r:id="rId15"/>
        </w:object>
      </w:r>
      <w:r w:rsidR="002F030C">
        <w:rPr>
          <w:sz w:val="26"/>
          <w:szCs w:val="26"/>
        </w:rPr>
        <w:t xml:space="preserve"> là hai nghiệm của phương trình.</w:t>
      </w:r>
    </w:p>
    <w:p w:rsidR="000D749E" w:rsidRDefault="00165E6F" w:rsidP="002F030C">
      <w:pPr>
        <w:jc w:val="both"/>
        <w:rPr>
          <w:sz w:val="26"/>
          <w:szCs w:val="26"/>
        </w:rPr>
      </w:pPr>
      <w:r w:rsidRPr="00CA354B">
        <w:rPr>
          <w:b/>
          <w:sz w:val="26"/>
          <w:szCs w:val="26"/>
        </w:rPr>
        <w:t>Bài 3:</w:t>
      </w:r>
      <w:r>
        <w:rPr>
          <w:sz w:val="26"/>
          <w:szCs w:val="26"/>
        </w:rPr>
        <w:t xml:space="preserve"> </w:t>
      </w:r>
      <w:r w:rsidR="002F030C">
        <w:rPr>
          <w:sz w:val="26"/>
          <w:szCs w:val="26"/>
        </w:rPr>
        <w:t xml:space="preserve">Có một bình đựng 120 gam dung dịch loại </w:t>
      </w:r>
      <w:r w:rsidR="002414C3">
        <w:rPr>
          <w:sz w:val="26"/>
          <w:szCs w:val="26"/>
        </w:rPr>
        <w:t>2</w:t>
      </w:r>
      <w:r w:rsidR="002F030C">
        <w:rPr>
          <w:sz w:val="26"/>
          <w:szCs w:val="26"/>
        </w:rPr>
        <w:t xml:space="preserve">5% muối. Hỏi muốn có được dung dịch loại </w:t>
      </w:r>
      <w:r w:rsidR="002414C3">
        <w:rPr>
          <w:sz w:val="26"/>
          <w:szCs w:val="26"/>
        </w:rPr>
        <w:t>10</w:t>
      </w:r>
      <w:r w:rsidR="002F030C">
        <w:rPr>
          <w:sz w:val="26"/>
          <w:szCs w:val="26"/>
        </w:rPr>
        <w:t>%  muối thì phải đổ thêm vào bình đó bao nhiêu gam nước tinh khiết?</w:t>
      </w:r>
    </w:p>
    <w:p w:rsidR="00CA354B" w:rsidRDefault="000D749E" w:rsidP="00CA354B">
      <w:pPr>
        <w:rPr>
          <w:sz w:val="26"/>
          <w:szCs w:val="26"/>
        </w:rPr>
      </w:pPr>
      <w:r w:rsidRPr="00CB452A">
        <w:rPr>
          <w:b/>
          <w:sz w:val="26"/>
          <w:szCs w:val="26"/>
        </w:rPr>
        <w:t>Bài 4:</w:t>
      </w:r>
      <w:r>
        <w:rPr>
          <w:sz w:val="26"/>
          <w:szCs w:val="26"/>
        </w:rPr>
        <w:t xml:space="preserve"> </w:t>
      </w:r>
      <w:r w:rsidR="00CA354B">
        <w:rPr>
          <w:sz w:val="26"/>
          <w:szCs w:val="26"/>
        </w:rPr>
        <w:t>Bà An gửi vào quỹ tiết kiệm x nghìn đồng với lãi suất hàng tháng là a% (a là một số cho trước) và lãi tháng này được tính gộp vào vốn cho tháng sau.</w:t>
      </w:r>
    </w:p>
    <w:p w:rsidR="00CA354B" w:rsidRDefault="00CA354B" w:rsidP="00CA354B">
      <w:pPr>
        <w:rPr>
          <w:sz w:val="26"/>
          <w:szCs w:val="26"/>
        </w:rPr>
      </w:pPr>
      <w:r>
        <w:rPr>
          <w:sz w:val="26"/>
          <w:szCs w:val="26"/>
        </w:rPr>
        <w:t>a) Hãy viết công thức biểu thị:</w:t>
      </w:r>
    </w:p>
    <w:p w:rsidR="00CA354B" w:rsidRDefault="00CA354B" w:rsidP="00CA354B">
      <w:pPr>
        <w:rPr>
          <w:sz w:val="26"/>
          <w:szCs w:val="26"/>
        </w:rPr>
      </w:pPr>
      <w:r>
        <w:rPr>
          <w:sz w:val="26"/>
          <w:szCs w:val="26"/>
        </w:rPr>
        <w:t>+Số tiền lãi sau tháng thứ nhất.</w:t>
      </w:r>
    </w:p>
    <w:p w:rsidR="00CA354B" w:rsidRDefault="00CA354B" w:rsidP="00CA354B">
      <w:pPr>
        <w:rPr>
          <w:sz w:val="26"/>
          <w:szCs w:val="26"/>
        </w:rPr>
      </w:pPr>
      <w:r>
        <w:rPr>
          <w:sz w:val="26"/>
          <w:szCs w:val="26"/>
        </w:rPr>
        <w:t>+Số tiền (cả gốc lẫn lãi) có được sau tháng thứ nhất.</w:t>
      </w:r>
    </w:p>
    <w:p w:rsidR="00CA354B" w:rsidRDefault="00CA354B" w:rsidP="00CA354B">
      <w:pPr>
        <w:rPr>
          <w:sz w:val="26"/>
          <w:szCs w:val="26"/>
        </w:rPr>
      </w:pPr>
      <w:r>
        <w:rPr>
          <w:sz w:val="26"/>
          <w:szCs w:val="26"/>
        </w:rPr>
        <w:t>+Số tiền lãi có được sau tháng thứ hai.</w:t>
      </w:r>
    </w:p>
    <w:p w:rsidR="00CA354B" w:rsidRPr="000D749E" w:rsidRDefault="00CA354B" w:rsidP="00CA354B">
      <w:pPr>
        <w:rPr>
          <w:sz w:val="26"/>
          <w:szCs w:val="26"/>
        </w:rPr>
      </w:pPr>
      <w:r>
        <w:rPr>
          <w:sz w:val="26"/>
          <w:szCs w:val="26"/>
        </w:rPr>
        <w:t>b) Nếu lãi suất là 1,2% (tức là a=1,2) và sau hai tháng số tiền lãi nhận được là 48,576 nghìn đồng thì lúc đầu bà An đã gửi bao nhiêu tiền tiết kiệm?</w:t>
      </w:r>
    </w:p>
    <w:p w:rsidR="009C3382" w:rsidRDefault="00165E6F" w:rsidP="00CA354B">
      <w:pPr>
        <w:spacing w:after="0" w:line="360" w:lineRule="auto"/>
        <w:jc w:val="both"/>
        <w:rPr>
          <w:sz w:val="26"/>
          <w:szCs w:val="26"/>
        </w:rPr>
      </w:pPr>
      <w:r w:rsidRPr="00CA354B">
        <w:rPr>
          <w:b/>
          <w:sz w:val="26"/>
          <w:szCs w:val="26"/>
        </w:rPr>
        <w:t xml:space="preserve">Bài </w:t>
      </w:r>
      <w:r w:rsidR="00CB452A" w:rsidRPr="00CA354B">
        <w:rPr>
          <w:b/>
          <w:sz w:val="26"/>
          <w:szCs w:val="26"/>
        </w:rPr>
        <w:t>5</w:t>
      </w:r>
      <w:r w:rsidR="00CB452A" w:rsidRPr="00CA354B">
        <w:rPr>
          <w:sz w:val="26"/>
          <w:szCs w:val="26"/>
        </w:rPr>
        <w:t>:</w:t>
      </w:r>
      <w:r w:rsidR="00CB452A">
        <w:rPr>
          <w:sz w:val="26"/>
          <w:szCs w:val="26"/>
        </w:rPr>
        <w:t xml:space="preserve"> </w:t>
      </w:r>
      <w:r w:rsidR="00CA354B" w:rsidRPr="0025683E">
        <w:rPr>
          <w:sz w:val="26"/>
          <w:szCs w:val="26"/>
        </w:rPr>
        <w:t xml:space="preserve">Ông An gửi tiết kiệm ngân hàng X một số tiền là 600 triệu đồng với kì hạn 6 tháng, lãi suất </w:t>
      </w:r>
      <w:r w:rsidR="00D75E43">
        <w:rPr>
          <w:sz w:val="26"/>
          <w:szCs w:val="26"/>
        </w:rPr>
        <w:t>7</w:t>
      </w:r>
      <w:r w:rsidR="00CA354B" w:rsidRPr="0025683E">
        <w:rPr>
          <w:sz w:val="26"/>
          <w:szCs w:val="26"/>
        </w:rPr>
        <w:t>,4%/năm, lãi nhập gốc (nếu sau 6 tháng ông An không rút tiền thì tiền lãi sẽ nhập vào tiền gốc ban đầu).  Nếu ông An gửi 2 năm thì số tiền ông An nhận được</w:t>
      </w:r>
      <w:r w:rsidR="00CA354B">
        <w:rPr>
          <w:sz w:val="26"/>
          <w:szCs w:val="26"/>
        </w:rPr>
        <w:t xml:space="preserve"> là bao nhiêu?</w:t>
      </w:r>
    </w:p>
    <w:p w:rsidR="002414C3" w:rsidRDefault="00CA5557" w:rsidP="002414C3">
      <w:pPr>
        <w:jc w:val="both"/>
        <w:rPr>
          <w:sz w:val="26"/>
          <w:szCs w:val="26"/>
        </w:rPr>
      </w:pPr>
      <w:r w:rsidRPr="00CA354B">
        <w:rPr>
          <w:b/>
          <w:sz w:val="26"/>
          <w:szCs w:val="26"/>
        </w:rPr>
        <w:t>Bài 6</w:t>
      </w:r>
      <w:r w:rsidR="00F3517B" w:rsidRPr="00CA354B">
        <w:rPr>
          <w:b/>
          <w:sz w:val="26"/>
          <w:szCs w:val="26"/>
        </w:rPr>
        <w:t>:</w:t>
      </w:r>
      <w:r w:rsidR="00F3517B" w:rsidRPr="00CA354B">
        <w:rPr>
          <w:sz w:val="26"/>
          <w:szCs w:val="26"/>
        </w:rPr>
        <w:t xml:space="preserve"> </w:t>
      </w:r>
      <w:r w:rsidR="002414C3">
        <w:rPr>
          <w:sz w:val="26"/>
          <w:szCs w:val="26"/>
        </w:rPr>
        <w:t xml:space="preserve">Một quả bóng hình cầu có đường kính 10 cm được đặt vừa khít vào một chiếc hộp giấy cứng hình trụ. Hãy tính diện tích bề mặt không nắp của chiếc hộp giấy cứng. Biết rằng hình trụ có bánh kính đường tròn đáy là r và chiều cao h thì công thức tính diện tích xung quanh của nó là </w:t>
      </w:r>
      <w:r w:rsidR="002414C3" w:rsidRPr="00E22BC8">
        <w:rPr>
          <w:position w:val="-16"/>
          <w:sz w:val="26"/>
          <w:szCs w:val="26"/>
        </w:rPr>
        <w:object w:dxaOrig="1260" w:dyaOrig="440">
          <v:shape id="_x0000_i1028" type="#_x0000_t75" style="width:63.15pt;height:21.75pt" o:ole="">
            <v:imagedata r:id="rId16" o:title=""/>
          </v:shape>
          <o:OLEObject Type="Embed" ProgID="Equation.DSMT4" ShapeID="_x0000_i1028" DrawAspect="Content" ObjectID="_1665298426" r:id="rId17"/>
        </w:object>
      </w:r>
      <w:r w:rsidR="002414C3">
        <w:rPr>
          <w:sz w:val="26"/>
          <w:szCs w:val="26"/>
        </w:rPr>
        <w:t>(làm tròn một chữ số thập</w:t>
      </w:r>
      <w:r w:rsidR="002414C3">
        <w:rPr>
          <w:sz w:val="26"/>
          <w:szCs w:val="26"/>
        </w:rPr>
        <w:t xml:space="preserve"> phân).</w:t>
      </w:r>
    </w:p>
    <w:p w:rsidR="00CA5557" w:rsidRDefault="00CA5557" w:rsidP="00A4746C">
      <w:pPr>
        <w:jc w:val="both"/>
        <w:rPr>
          <w:sz w:val="26"/>
          <w:szCs w:val="26"/>
        </w:rPr>
      </w:pPr>
      <w:r w:rsidRPr="002414C3">
        <w:rPr>
          <w:b/>
          <w:sz w:val="26"/>
          <w:szCs w:val="26"/>
        </w:rPr>
        <w:t>Bài 7</w:t>
      </w:r>
      <w:r w:rsidR="00130CC2" w:rsidRPr="002414C3">
        <w:rPr>
          <w:b/>
          <w:sz w:val="26"/>
          <w:szCs w:val="26"/>
        </w:rPr>
        <w:t>:</w:t>
      </w:r>
      <w:r w:rsidR="00130CC2">
        <w:rPr>
          <w:sz w:val="26"/>
          <w:szCs w:val="26"/>
        </w:rPr>
        <w:t xml:space="preserve"> </w:t>
      </w:r>
      <w:r w:rsidR="003C3A1E">
        <w:rPr>
          <w:sz w:val="26"/>
          <w:szCs w:val="26"/>
        </w:rPr>
        <w:t xml:space="preserve"> </w:t>
      </w:r>
      <w:r w:rsidR="002414C3">
        <w:rPr>
          <w:sz w:val="26"/>
          <w:szCs w:val="26"/>
        </w:rPr>
        <w:t xml:space="preserve">Trong một cuộc thi toán gồm 15 câu hỏi với thể lệ như sau: Thí sinh trả lời đúng được 4 điểm, trả lời sai bị trừ 1 điểm và không trả lời không bị trừ điểm. Bạn Nam đã trả lời </w:t>
      </w:r>
      <w:r w:rsidR="002414C3">
        <w:rPr>
          <w:sz w:val="26"/>
          <w:szCs w:val="26"/>
        </w:rPr>
        <w:lastRenderedPageBreak/>
        <w:t>tất cả các câu hỏi của vòng thi này và đạt được 30 điểm. Hãy giúp Nam tính xem bạn ấy đã trả lời đúng được bao nhiêu câu hỏi?</w:t>
      </w:r>
    </w:p>
    <w:p w:rsidR="002414C3" w:rsidRDefault="007C0AFC" w:rsidP="002414C3">
      <w:pPr>
        <w:spacing w:line="360" w:lineRule="auto"/>
        <w:jc w:val="both"/>
        <w:rPr>
          <w:rFonts w:eastAsia="Times New Roman"/>
          <w:sz w:val="26"/>
          <w:szCs w:val="26"/>
          <w:lang w:val="es-ES"/>
        </w:rPr>
      </w:pPr>
      <w:r w:rsidRPr="002414C3">
        <w:rPr>
          <w:b/>
          <w:sz w:val="26"/>
          <w:szCs w:val="26"/>
        </w:rPr>
        <w:t>Câu 8:</w:t>
      </w:r>
      <w:r w:rsidR="00CB324A">
        <w:rPr>
          <w:sz w:val="26"/>
          <w:szCs w:val="26"/>
        </w:rPr>
        <w:t xml:space="preserve"> </w:t>
      </w:r>
      <w:r w:rsidR="002414C3">
        <w:rPr>
          <w:sz w:val="26"/>
          <w:szCs w:val="26"/>
          <w:lang w:val="es-ES"/>
        </w:rPr>
        <w:t xml:space="preserve">Cho dây BC của đường tròn tâm (O) (BC không phải là đường kính). Điểm A di động trên cung lớn BC sao cho tam giác ABC là tam giác nhọn. Các tiếp tuyến tại B và C của (O) cắt nhau tại Q. Vẽ </w:t>
      </w:r>
      <w:r w:rsidR="002414C3" w:rsidRPr="002414C3">
        <w:rPr>
          <w:sz w:val="26"/>
          <w:szCs w:val="26"/>
          <w:lang w:val="es-ES"/>
        </w:rPr>
        <w:t xml:space="preserve">D, E, F thứ tự là hình chiếu vuông góc của A trên các đường thẳng BC, QB, QC. </w:t>
      </w:r>
    </w:p>
    <w:p w:rsidR="002414C3" w:rsidRDefault="002414C3" w:rsidP="002414C3">
      <w:pPr>
        <w:spacing w:line="360" w:lineRule="auto"/>
        <w:jc w:val="both"/>
        <w:rPr>
          <w:sz w:val="26"/>
          <w:szCs w:val="26"/>
          <w:lang w:val="es-ES"/>
        </w:rPr>
      </w:pPr>
      <w:r>
        <w:rPr>
          <w:sz w:val="26"/>
          <w:szCs w:val="26"/>
          <w:lang w:val="es-ES"/>
        </w:rPr>
        <w:t xml:space="preserve">a) Chứng minh:  tứ giác ADBE nội tiếp và </w:t>
      </w:r>
      <w:r w:rsidRPr="002414C3">
        <w:rPr>
          <w:sz w:val="26"/>
          <w:szCs w:val="26"/>
          <w:lang w:val="es-ES"/>
        </w:rPr>
        <w:t>góc ADE bằng góc ACB</w:t>
      </w:r>
      <w:r>
        <w:rPr>
          <w:sz w:val="26"/>
          <w:szCs w:val="26"/>
          <w:lang w:val="es-ES"/>
        </w:rPr>
        <w:t>.</w:t>
      </w:r>
    </w:p>
    <w:p w:rsidR="002414C3" w:rsidRDefault="002414C3" w:rsidP="002414C3">
      <w:pPr>
        <w:spacing w:line="360" w:lineRule="auto"/>
        <w:jc w:val="both"/>
        <w:rPr>
          <w:sz w:val="26"/>
          <w:szCs w:val="26"/>
          <w:lang w:val="es-ES"/>
        </w:rPr>
      </w:pPr>
      <w:r>
        <w:rPr>
          <w:sz w:val="26"/>
          <w:szCs w:val="26"/>
          <w:lang w:val="es-ES"/>
        </w:rPr>
        <w:t>b) ED cắt AB tại H, FD cắt AC tại K. Chứng minh: tứ giác AHDK nội tiếp.</w:t>
      </w:r>
    </w:p>
    <w:p w:rsidR="00172EC6" w:rsidRPr="002414C3" w:rsidRDefault="002414C3" w:rsidP="002414C3">
      <w:pPr>
        <w:jc w:val="both"/>
        <w:rPr>
          <w:sz w:val="26"/>
          <w:szCs w:val="26"/>
          <w:lang w:val="es-ES"/>
        </w:rPr>
      </w:pPr>
      <w:r>
        <w:rPr>
          <w:sz w:val="26"/>
          <w:szCs w:val="26"/>
          <w:lang w:val="es-ES"/>
        </w:rPr>
        <w:t>c) Chứng minh rằng HK song song với BC và tiếp xúc với đường tròn ngoại tiếp tam giác AHE.</w:t>
      </w:r>
    </w:p>
    <w:p w:rsidR="00D420DD" w:rsidRDefault="00CB324A" w:rsidP="00A4746C">
      <w:pPr>
        <w:jc w:val="center"/>
        <w:rPr>
          <w:b/>
          <w:sz w:val="26"/>
          <w:szCs w:val="26"/>
        </w:rPr>
      </w:pPr>
      <w:r w:rsidRPr="00A4746C">
        <w:rPr>
          <w:b/>
          <w:sz w:val="26"/>
          <w:szCs w:val="26"/>
        </w:rPr>
        <w:t>---HẾT---</w:t>
      </w:r>
    </w:p>
    <w:p w:rsidR="00D420DD" w:rsidRDefault="00D420DD">
      <w:pPr>
        <w:rPr>
          <w:b/>
          <w:sz w:val="26"/>
          <w:szCs w:val="26"/>
        </w:rPr>
      </w:pPr>
      <w:r>
        <w:rPr>
          <w:b/>
          <w:sz w:val="26"/>
          <w:szCs w:val="26"/>
        </w:rPr>
        <w:br w:type="page"/>
      </w:r>
    </w:p>
    <w:sectPr w:rsidR="00D420DD" w:rsidSect="00685991">
      <w:pgSz w:w="11909" w:h="16834" w:code="9"/>
      <w:pgMar w:top="1440" w:right="92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E1F93"/>
    <w:multiLevelType w:val="hybridMultilevel"/>
    <w:tmpl w:val="B8D69C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E7780E"/>
    <w:multiLevelType w:val="hybridMultilevel"/>
    <w:tmpl w:val="F10CF858"/>
    <w:lvl w:ilvl="0" w:tplc="214257F8">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9060EA3"/>
    <w:multiLevelType w:val="hybridMultilevel"/>
    <w:tmpl w:val="A7001F6E"/>
    <w:lvl w:ilvl="0" w:tplc="60BEF80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B9B1613"/>
    <w:multiLevelType w:val="hybridMultilevel"/>
    <w:tmpl w:val="1F2431C8"/>
    <w:lvl w:ilvl="0" w:tplc="042A0017">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0974102"/>
    <w:multiLevelType w:val="hybridMultilevel"/>
    <w:tmpl w:val="EA1CD9E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3EC2B95"/>
    <w:multiLevelType w:val="hybridMultilevel"/>
    <w:tmpl w:val="FDA67ED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8CC229D"/>
    <w:multiLevelType w:val="hybridMultilevel"/>
    <w:tmpl w:val="C1DEE8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397FBC"/>
    <w:multiLevelType w:val="hybridMultilevel"/>
    <w:tmpl w:val="6D328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64119B"/>
    <w:multiLevelType w:val="hybridMultilevel"/>
    <w:tmpl w:val="B9EE7918"/>
    <w:lvl w:ilvl="0" w:tplc="60BEF80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9C22D55"/>
    <w:multiLevelType w:val="hybridMultilevel"/>
    <w:tmpl w:val="990E172A"/>
    <w:lvl w:ilvl="0" w:tplc="C548ED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1D0DC4"/>
    <w:multiLevelType w:val="hybridMultilevel"/>
    <w:tmpl w:val="75FA6A92"/>
    <w:lvl w:ilvl="0" w:tplc="60BEF80E">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771E0CE4"/>
    <w:multiLevelType w:val="hybridMultilevel"/>
    <w:tmpl w:val="BB4267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7"/>
  </w:num>
  <w:num w:numId="4">
    <w:abstractNumId w:val="0"/>
  </w:num>
  <w:num w:numId="5">
    <w:abstractNumId w:val="9"/>
  </w:num>
  <w:num w:numId="6">
    <w:abstractNumId w:val="4"/>
  </w:num>
  <w:num w:numId="7">
    <w:abstractNumId w:val="5"/>
  </w:num>
  <w:num w:numId="8">
    <w:abstractNumId w:val="1"/>
  </w:num>
  <w:num w:numId="9">
    <w:abstractNumId w:val="3"/>
  </w:num>
  <w:num w:numId="10">
    <w:abstractNumId w:val="10"/>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794"/>
    <w:rsid w:val="00015A8D"/>
    <w:rsid w:val="00042AC4"/>
    <w:rsid w:val="00060518"/>
    <w:rsid w:val="00083E7B"/>
    <w:rsid w:val="000D749E"/>
    <w:rsid w:val="00116273"/>
    <w:rsid w:val="00130CC2"/>
    <w:rsid w:val="00165E6F"/>
    <w:rsid w:val="00172598"/>
    <w:rsid w:val="00172EC6"/>
    <w:rsid w:val="001A51B4"/>
    <w:rsid w:val="001A7248"/>
    <w:rsid w:val="001E483B"/>
    <w:rsid w:val="002014BF"/>
    <w:rsid w:val="002209E4"/>
    <w:rsid w:val="00225EAB"/>
    <w:rsid w:val="002414C3"/>
    <w:rsid w:val="002E4534"/>
    <w:rsid w:val="002F030C"/>
    <w:rsid w:val="00303DB7"/>
    <w:rsid w:val="003C3A1E"/>
    <w:rsid w:val="003C3B05"/>
    <w:rsid w:val="00433A69"/>
    <w:rsid w:val="004562E1"/>
    <w:rsid w:val="004615E4"/>
    <w:rsid w:val="0062281C"/>
    <w:rsid w:val="006434A2"/>
    <w:rsid w:val="00685991"/>
    <w:rsid w:val="006B6794"/>
    <w:rsid w:val="006C1EDC"/>
    <w:rsid w:val="006C46CE"/>
    <w:rsid w:val="006F24F2"/>
    <w:rsid w:val="007436E7"/>
    <w:rsid w:val="00751B08"/>
    <w:rsid w:val="00756454"/>
    <w:rsid w:val="007905D8"/>
    <w:rsid w:val="00791D12"/>
    <w:rsid w:val="007C0AFC"/>
    <w:rsid w:val="007E31AB"/>
    <w:rsid w:val="00801276"/>
    <w:rsid w:val="008018D0"/>
    <w:rsid w:val="008A606A"/>
    <w:rsid w:val="008E0AE2"/>
    <w:rsid w:val="00932517"/>
    <w:rsid w:val="00970CDA"/>
    <w:rsid w:val="009A230D"/>
    <w:rsid w:val="009C3382"/>
    <w:rsid w:val="009E6DC6"/>
    <w:rsid w:val="00A03EE6"/>
    <w:rsid w:val="00A42BEF"/>
    <w:rsid w:val="00A4746C"/>
    <w:rsid w:val="00A57149"/>
    <w:rsid w:val="00A808CA"/>
    <w:rsid w:val="00AB7F64"/>
    <w:rsid w:val="00AC6B57"/>
    <w:rsid w:val="00B11E16"/>
    <w:rsid w:val="00B74DE9"/>
    <w:rsid w:val="00B85B0C"/>
    <w:rsid w:val="00BA0E1E"/>
    <w:rsid w:val="00BE2244"/>
    <w:rsid w:val="00C219CC"/>
    <w:rsid w:val="00C4145E"/>
    <w:rsid w:val="00C5043C"/>
    <w:rsid w:val="00C522FC"/>
    <w:rsid w:val="00CA354B"/>
    <w:rsid w:val="00CA5557"/>
    <w:rsid w:val="00CB324A"/>
    <w:rsid w:val="00CB452A"/>
    <w:rsid w:val="00CC6D04"/>
    <w:rsid w:val="00D24690"/>
    <w:rsid w:val="00D24DE7"/>
    <w:rsid w:val="00D420DD"/>
    <w:rsid w:val="00D75E43"/>
    <w:rsid w:val="00DB3D07"/>
    <w:rsid w:val="00DC2B35"/>
    <w:rsid w:val="00E0431E"/>
    <w:rsid w:val="00E615F9"/>
    <w:rsid w:val="00E75D23"/>
    <w:rsid w:val="00EB04C4"/>
    <w:rsid w:val="00EE6433"/>
    <w:rsid w:val="00F3517B"/>
    <w:rsid w:val="00F46FF6"/>
    <w:rsid w:val="00F812BA"/>
    <w:rsid w:val="00F838C7"/>
    <w:rsid w:val="00FB3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B4E5B-28FE-4C6B-8C6B-3AA71980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433"/>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6433"/>
    <w:pPr>
      <w:ind w:left="720"/>
      <w:contextualSpacing/>
    </w:pPr>
  </w:style>
  <w:style w:type="paragraph" w:styleId="BalloonText">
    <w:name w:val="Balloon Text"/>
    <w:basedOn w:val="Normal"/>
    <w:link w:val="BalloonTextChar"/>
    <w:uiPriority w:val="99"/>
    <w:semiHidden/>
    <w:unhideWhenUsed/>
    <w:rsid w:val="009C33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382"/>
    <w:rPr>
      <w:rFonts w:ascii="Tahoma" w:eastAsia="Calibri" w:hAnsi="Tahoma" w:cs="Tahoma"/>
      <w:sz w:val="16"/>
      <w:szCs w:val="16"/>
    </w:rPr>
  </w:style>
  <w:style w:type="table" w:styleId="TableGrid">
    <w:name w:val="Table Grid"/>
    <w:basedOn w:val="TableNormal"/>
    <w:uiPriority w:val="59"/>
    <w:rsid w:val="00D42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8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5511A-8C16-4A57-970D-5701DAE14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2020-10-27T02:43:00Z</dcterms:created>
  <dcterms:modified xsi:type="dcterms:W3CDTF">2020-10-27T02:45:00Z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